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72" w:rsidRDefault="00254E72" w:rsidP="00254E72">
      <w:pPr>
        <w:spacing w:line="360" w:lineRule="auto"/>
        <w:jc w:val="center"/>
        <w:rPr>
          <w:rFonts w:ascii="Arial" w:hAnsi="Arial" w:cs="Arial"/>
          <w:b/>
          <w:lang w:val="ru-RU"/>
        </w:rPr>
      </w:pPr>
    </w:p>
    <w:p w:rsidR="00254E72" w:rsidRDefault="00254E72" w:rsidP="00254E72">
      <w:pPr>
        <w:spacing w:line="360" w:lineRule="auto"/>
        <w:jc w:val="center"/>
        <w:rPr>
          <w:rFonts w:ascii="Arial" w:hAnsi="Arial" w:cs="Arial"/>
          <w:b/>
          <w:lang w:val="ru-RU"/>
        </w:rPr>
      </w:pPr>
    </w:p>
    <w:p w:rsidR="00254E72" w:rsidRPr="00906067" w:rsidRDefault="00254E72" w:rsidP="00254E72">
      <w:pPr>
        <w:tabs>
          <w:tab w:val="left" w:pos="900"/>
          <w:tab w:val="left" w:pos="1980"/>
        </w:tabs>
        <w:rPr>
          <w:rFonts w:ascii="Arial" w:hAnsi="Arial" w:cs="Arial"/>
          <w:smallCaps/>
          <w:lang w:val="ru-RU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3927"/>
        <w:gridCol w:w="1818"/>
        <w:gridCol w:w="1818"/>
        <w:gridCol w:w="2439"/>
        <w:gridCol w:w="2779"/>
        <w:gridCol w:w="2306"/>
      </w:tblGrid>
      <w:tr w:rsidR="00254E72" w:rsidRPr="00271FC1" w:rsidTr="00676F53">
        <w:trPr>
          <w:trHeight w:val="278"/>
        </w:trPr>
        <w:tc>
          <w:tcPr>
            <w:tcW w:w="573" w:type="dxa"/>
          </w:tcPr>
          <w:p w:rsidR="00254E72" w:rsidRDefault="00254E72" w:rsidP="00676F53">
            <w:pPr>
              <w:spacing w:before="10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№ п/п</w:t>
            </w:r>
          </w:p>
        </w:tc>
        <w:tc>
          <w:tcPr>
            <w:tcW w:w="3927" w:type="dxa"/>
          </w:tcPr>
          <w:p w:rsidR="00254E72" w:rsidRPr="00382F51" w:rsidRDefault="00254E72" w:rsidP="00676F53">
            <w:pPr>
              <w:spacing w:before="10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Наименование соревнований</w:t>
            </w:r>
          </w:p>
        </w:tc>
        <w:tc>
          <w:tcPr>
            <w:tcW w:w="1818" w:type="dxa"/>
          </w:tcPr>
          <w:p w:rsidR="00254E72" w:rsidRDefault="00254E72" w:rsidP="00676F53">
            <w:pPr>
              <w:spacing w:before="10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Дисциплины</w:t>
            </w:r>
          </w:p>
        </w:tc>
        <w:tc>
          <w:tcPr>
            <w:tcW w:w="1818" w:type="dxa"/>
          </w:tcPr>
          <w:p w:rsidR="00254E72" w:rsidRDefault="00254E72" w:rsidP="00676F53">
            <w:pPr>
              <w:spacing w:before="10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Категории</w:t>
            </w:r>
          </w:p>
        </w:tc>
        <w:tc>
          <w:tcPr>
            <w:tcW w:w="2439" w:type="dxa"/>
          </w:tcPr>
          <w:p w:rsidR="00254E72" w:rsidRDefault="00254E72" w:rsidP="00676F53">
            <w:pPr>
              <w:spacing w:before="10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Место проведения</w:t>
            </w:r>
          </w:p>
          <w:p w:rsidR="00254E72" w:rsidRPr="00382F51" w:rsidRDefault="00254E72" w:rsidP="00676F5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82F51">
              <w:rPr>
                <w:rFonts w:ascii="Arial" w:hAnsi="Arial" w:cs="Arial"/>
                <w:sz w:val="20"/>
                <w:szCs w:val="20"/>
                <w:lang w:val="ru-RU"/>
              </w:rPr>
              <w:t>(наименование клуба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населенный пункт</w:t>
            </w:r>
            <w:r w:rsidRPr="00382F51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779" w:type="dxa"/>
          </w:tcPr>
          <w:p w:rsidR="00254E72" w:rsidRPr="00382F51" w:rsidRDefault="00254E72" w:rsidP="00676F53">
            <w:pPr>
              <w:spacing w:before="10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Сроки проведения</w:t>
            </w:r>
          </w:p>
          <w:p w:rsidR="00254E72" w:rsidRPr="00382F51" w:rsidRDefault="00254E72" w:rsidP="00676F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82F51">
              <w:rPr>
                <w:rFonts w:ascii="Arial" w:hAnsi="Arial" w:cs="Arial"/>
                <w:sz w:val="20"/>
                <w:szCs w:val="20"/>
                <w:lang w:val="ru-RU"/>
              </w:rPr>
              <w:t>(день/месяц/год)</w:t>
            </w:r>
          </w:p>
        </w:tc>
        <w:tc>
          <w:tcPr>
            <w:tcW w:w="2306" w:type="dxa"/>
            <w:shd w:val="clear" w:color="auto" w:fill="auto"/>
          </w:tcPr>
          <w:p w:rsidR="00254E72" w:rsidRDefault="00254E72" w:rsidP="00676F53">
            <w:pPr>
              <w:spacing w:before="10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Статус соревнований</w:t>
            </w:r>
          </w:p>
          <w:p w:rsidR="00254E72" w:rsidRPr="0076560E" w:rsidRDefault="00254E72" w:rsidP="00676F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6560E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региональные, клубные, областные</w:t>
            </w:r>
            <w:r w:rsidRPr="0076560E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3737CE" w:rsidRPr="003737CE" w:rsidTr="00676F53">
        <w:tc>
          <w:tcPr>
            <w:tcW w:w="573" w:type="dxa"/>
          </w:tcPr>
          <w:p w:rsidR="003737CE" w:rsidRPr="00382F51" w:rsidRDefault="003737CE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Мастер-класс по выездке</w:t>
            </w:r>
          </w:p>
        </w:tc>
        <w:tc>
          <w:tcPr>
            <w:tcW w:w="1818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выездка</w:t>
            </w:r>
          </w:p>
        </w:tc>
        <w:tc>
          <w:tcPr>
            <w:tcW w:w="1818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Все </w:t>
            </w:r>
          </w:p>
        </w:tc>
        <w:tc>
          <w:tcPr>
            <w:tcW w:w="2439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«Лидер»</w:t>
            </w:r>
          </w:p>
        </w:tc>
        <w:tc>
          <w:tcPr>
            <w:tcW w:w="2779" w:type="dxa"/>
          </w:tcPr>
          <w:p w:rsidR="003737CE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6-7 февраля</w:t>
            </w:r>
            <w:r w:rsidR="003737CE">
              <w:rPr>
                <w:rFonts w:ascii="Arial" w:hAnsi="Arial" w:cs="Arial"/>
                <w:lang w:val="ru-RU"/>
              </w:rPr>
              <w:t xml:space="preserve"> 2017</w:t>
            </w:r>
          </w:p>
        </w:tc>
        <w:tc>
          <w:tcPr>
            <w:tcW w:w="2306" w:type="dxa"/>
            <w:shd w:val="clear" w:color="auto" w:fill="auto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региональный</w:t>
            </w:r>
          </w:p>
        </w:tc>
      </w:tr>
      <w:tr w:rsidR="000F44E8" w:rsidRPr="000F44E8" w:rsidTr="00676F53">
        <w:tc>
          <w:tcPr>
            <w:tcW w:w="573" w:type="dxa"/>
          </w:tcPr>
          <w:p w:rsidR="000F44E8" w:rsidRPr="00382F51" w:rsidRDefault="000F44E8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Региональный семинар по дистанционным пробегам </w:t>
            </w:r>
          </w:p>
        </w:tc>
        <w:tc>
          <w:tcPr>
            <w:tcW w:w="1818" w:type="dxa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пробеги</w:t>
            </w:r>
          </w:p>
        </w:tc>
        <w:tc>
          <w:tcPr>
            <w:tcW w:w="1818" w:type="dxa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</w:t>
            </w:r>
          </w:p>
        </w:tc>
        <w:tc>
          <w:tcPr>
            <w:tcW w:w="2439" w:type="dxa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«Валенсия»</w:t>
            </w:r>
          </w:p>
        </w:tc>
        <w:tc>
          <w:tcPr>
            <w:tcW w:w="2779" w:type="dxa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11 февраля 2017 </w:t>
            </w:r>
          </w:p>
        </w:tc>
        <w:tc>
          <w:tcPr>
            <w:tcW w:w="2306" w:type="dxa"/>
            <w:shd w:val="clear" w:color="auto" w:fill="auto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региональный</w:t>
            </w:r>
          </w:p>
        </w:tc>
      </w:tr>
      <w:tr w:rsidR="000F44E8" w:rsidRPr="000F44E8" w:rsidTr="00676F53">
        <w:tc>
          <w:tcPr>
            <w:tcW w:w="573" w:type="dxa"/>
          </w:tcPr>
          <w:p w:rsidR="000F44E8" w:rsidRPr="00382F51" w:rsidRDefault="000F44E8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Мастер-класс по конкуру</w:t>
            </w:r>
          </w:p>
        </w:tc>
        <w:tc>
          <w:tcPr>
            <w:tcW w:w="1818" w:type="dxa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</w:t>
            </w:r>
          </w:p>
        </w:tc>
        <w:tc>
          <w:tcPr>
            <w:tcW w:w="2439" w:type="dxa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«Старочеркасская Ривьера»</w:t>
            </w:r>
          </w:p>
        </w:tc>
        <w:tc>
          <w:tcPr>
            <w:tcW w:w="2779" w:type="dxa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06" w:type="dxa"/>
            <w:shd w:val="clear" w:color="auto" w:fill="auto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региональный</w:t>
            </w:r>
          </w:p>
        </w:tc>
      </w:tr>
      <w:tr w:rsidR="000F44E8" w:rsidRPr="000F44E8" w:rsidTr="00676F53">
        <w:tc>
          <w:tcPr>
            <w:tcW w:w="573" w:type="dxa"/>
          </w:tcPr>
          <w:p w:rsidR="000F44E8" w:rsidRPr="00382F51" w:rsidRDefault="000F44E8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Семинар по судейству </w:t>
            </w:r>
          </w:p>
        </w:tc>
        <w:tc>
          <w:tcPr>
            <w:tcW w:w="1818" w:type="dxa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</w:t>
            </w:r>
          </w:p>
        </w:tc>
        <w:tc>
          <w:tcPr>
            <w:tcW w:w="2439" w:type="dxa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ЗАО «Кировский конный завод»</w:t>
            </w:r>
          </w:p>
        </w:tc>
        <w:tc>
          <w:tcPr>
            <w:tcW w:w="2779" w:type="dxa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11-12 марта 2017 </w:t>
            </w:r>
          </w:p>
        </w:tc>
        <w:tc>
          <w:tcPr>
            <w:tcW w:w="2306" w:type="dxa"/>
            <w:shd w:val="clear" w:color="auto" w:fill="auto"/>
          </w:tcPr>
          <w:p w:rsidR="000F44E8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всероссийский</w:t>
            </w:r>
          </w:p>
        </w:tc>
      </w:tr>
      <w:tr w:rsidR="003737CE" w:rsidRPr="003737CE" w:rsidTr="00676F53">
        <w:tc>
          <w:tcPr>
            <w:tcW w:w="573" w:type="dxa"/>
          </w:tcPr>
          <w:p w:rsidR="003737CE" w:rsidRPr="00382F51" w:rsidRDefault="003737CE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Мастер-класс по конкуру </w:t>
            </w:r>
          </w:p>
        </w:tc>
        <w:tc>
          <w:tcPr>
            <w:tcW w:w="1818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</w:t>
            </w:r>
          </w:p>
        </w:tc>
        <w:tc>
          <w:tcPr>
            <w:tcW w:w="2439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«Лидер»</w:t>
            </w:r>
          </w:p>
        </w:tc>
        <w:tc>
          <w:tcPr>
            <w:tcW w:w="2779" w:type="dxa"/>
          </w:tcPr>
          <w:p w:rsidR="003737CE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апрель </w:t>
            </w:r>
            <w:r w:rsidR="003737CE">
              <w:rPr>
                <w:rFonts w:ascii="Arial" w:hAnsi="Arial" w:cs="Arial"/>
                <w:lang w:val="ru-RU"/>
              </w:rPr>
              <w:t xml:space="preserve"> 2017 </w:t>
            </w:r>
          </w:p>
        </w:tc>
        <w:tc>
          <w:tcPr>
            <w:tcW w:w="2306" w:type="dxa"/>
            <w:shd w:val="clear" w:color="auto" w:fill="auto"/>
          </w:tcPr>
          <w:p w:rsidR="003737CE" w:rsidRDefault="003737CE" w:rsidP="003737C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региональный</w:t>
            </w:r>
          </w:p>
        </w:tc>
      </w:tr>
      <w:tr w:rsidR="00254E72" w:rsidRPr="003737CE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Чемпионат Ростовской области по пробегам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пробеги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«Валенсия»</w:t>
            </w:r>
          </w:p>
        </w:tc>
        <w:tc>
          <w:tcPr>
            <w:tcW w:w="277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22 апреля 2017 </w:t>
            </w:r>
          </w:p>
        </w:tc>
        <w:tc>
          <w:tcPr>
            <w:tcW w:w="2306" w:type="dxa"/>
            <w:shd w:val="clear" w:color="auto" w:fill="auto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региональный</w:t>
            </w:r>
          </w:p>
        </w:tc>
      </w:tr>
      <w:tr w:rsidR="003737CE" w:rsidRPr="003737CE" w:rsidTr="00676F53">
        <w:tc>
          <w:tcPr>
            <w:tcW w:w="573" w:type="dxa"/>
          </w:tcPr>
          <w:p w:rsidR="003737CE" w:rsidRPr="00382F51" w:rsidRDefault="003737CE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Мастер-класс по выездке</w:t>
            </w:r>
          </w:p>
        </w:tc>
        <w:tc>
          <w:tcPr>
            <w:tcW w:w="1818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выездка</w:t>
            </w:r>
          </w:p>
        </w:tc>
        <w:tc>
          <w:tcPr>
            <w:tcW w:w="1818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</w:t>
            </w:r>
          </w:p>
        </w:tc>
        <w:tc>
          <w:tcPr>
            <w:tcW w:w="2439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«Лидер»</w:t>
            </w:r>
          </w:p>
        </w:tc>
        <w:tc>
          <w:tcPr>
            <w:tcW w:w="2779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Апрель 2017</w:t>
            </w:r>
          </w:p>
        </w:tc>
        <w:tc>
          <w:tcPr>
            <w:tcW w:w="2306" w:type="dxa"/>
            <w:shd w:val="clear" w:color="auto" w:fill="auto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региональный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Pr="00DA39CF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Кубок КСК «Старочеркасская Ривьера» по выездке </w:t>
            </w:r>
            <w:r>
              <w:rPr>
                <w:rFonts w:ascii="Arial" w:hAnsi="Arial" w:cs="Arial"/>
                <w:lang w:val="en-US"/>
              </w:rPr>
              <w:t>I</w:t>
            </w:r>
            <w:r w:rsidRPr="00DA39C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этап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выездка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«Старочеркасская Ривьера»</w:t>
            </w:r>
          </w:p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79" w:type="dxa"/>
          </w:tcPr>
          <w:p w:rsidR="00254E72" w:rsidRDefault="008018D1" w:rsidP="00A4656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15 -16 апреля</w:t>
            </w:r>
            <w:r w:rsidR="00254E72">
              <w:rPr>
                <w:rFonts w:ascii="Arial" w:hAnsi="Arial" w:cs="Arial"/>
                <w:lang w:val="ru-RU"/>
              </w:rPr>
              <w:t xml:space="preserve"> 2017 </w:t>
            </w:r>
          </w:p>
        </w:tc>
        <w:tc>
          <w:tcPr>
            <w:tcW w:w="2306" w:type="dxa"/>
            <w:shd w:val="clear" w:color="auto" w:fill="auto"/>
          </w:tcPr>
          <w:p w:rsidR="00254E72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региональный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Pr="00F74420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Кубок памяти ЗТ СССР А.А. Жагорова</w:t>
            </w:r>
            <w:r w:rsidR="00A4656F">
              <w:rPr>
                <w:rFonts w:ascii="Arial" w:hAnsi="Arial" w:cs="Arial"/>
                <w:lang w:val="ru-RU"/>
              </w:rPr>
              <w:t xml:space="preserve"> - Первенство Ростовской области по конкуру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ЗАО «Кировский конный завод»</w:t>
            </w:r>
          </w:p>
        </w:tc>
        <w:tc>
          <w:tcPr>
            <w:tcW w:w="2779" w:type="dxa"/>
          </w:tcPr>
          <w:p w:rsidR="00254E72" w:rsidRDefault="000F44E8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6-8</w:t>
            </w:r>
            <w:r w:rsidR="00254E72">
              <w:rPr>
                <w:rFonts w:ascii="Arial" w:hAnsi="Arial" w:cs="Arial"/>
                <w:lang w:val="ru-RU"/>
              </w:rPr>
              <w:t xml:space="preserve"> мая 2017 </w:t>
            </w:r>
          </w:p>
        </w:tc>
        <w:tc>
          <w:tcPr>
            <w:tcW w:w="2306" w:type="dxa"/>
            <w:shd w:val="clear" w:color="auto" w:fill="auto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региональный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Кубок Губернатора Ростов</w:t>
            </w:r>
            <w:r w:rsidR="00A4656F">
              <w:rPr>
                <w:rFonts w:ascii="Arial" w:hAnsi="Arial" w:cs="Arial"/>
                <w:lang w:val="ru-RU"/>
              </w:rPr>
              <w:t>ской области по конкуру -</w:t>
            </w:r>
            <w:r>
              <w:rPr>
                <w:rFonts w:ascii="Arial" w:hAnsi="Arial" w:cs="Arial"/>
                <w:lang w:val="ru-RU"/>
              </w:rPr>
              <w:t xml:space="preserve"> Чемпионат Ростовской области по конкуру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ЗАО «Кировский конный завод»</w:t>
            </w:r>
          </w:p>
        </w:tc>
        <w:tc>
          <w:tcPr>
            <w:tcW w:w="2779" w:type="dxa"/>
          </w:tcPr>
          <w:p w:rsidR="00254E72" w:rsidRDefault="00254E72" w:rsidP="000F44E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6-</w:t>
            </w:r>
            <w:r w:rsidR="000F44E8">
              <w:rPr>
                <w:rFonts w:ascii="Arial" w:hAnsi="Arial" w:cs="Arial"/>
                <w:lang w:val="ru-RU"/>
              </w:rPr>
              <w:t>8</w:t>
            </w:r>
            <w:r>
              <w:rPr>
                <w:rFonts w:ascii="Arial" w:hAnsi="Arial" w:cs="Arial"/>
                <w:lang w:val="ru-RU"/>
              </w:rPr>
              <w:t xml:space="preserve"> мая 2017</w:t>
            </w:r>
          </w:p>
        </w:tc>
        <w:tc>
          <w:tcPr>
            <w:tcW w:w="2306" w:type="dxa"/>
            <w:shd w:val="clear" w:color="auto" w:fill="auto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региональный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Кубок Кировского конного завода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254E72" w:rsidRDefault="00254E72" w:rsidP="000F44E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ЗАО «Кировский конный завод»</w:t>
            </w:r>
          </w:p>
        </w:tc>
        <w:tc>
          <w:tcPr>
            <w:tcW w:w="277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 мая 2017</w:t>
            </w:r>
          </w:p>
        </w:tc>
        <w:tc>
          <w:tcPr>
            <w:tcW w:w="2306" w:type="dxa"/>
            <w:shd w:val="clear" w:color="auto" w:fill="auto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всероссийский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Семинар по курс - дизайну 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ЗАО «Кировский конный завод»</w:t>
            </w:r>
          </w:p>
        </w:tc>
        <w:tc>
          <w:tcPr>
            <w:tcW w:w="277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6-9 мая 2017</w:t>
            </w:r>
          </w:p>
        </w:tc>
        <w:tc>
          <w:tcPr>
            <w:tcW w:w="2306" w:type="dxa"/>
            <w:shd w:val="clear" w:color="auto" w:fill="auto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региональный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 w:rsidRPr="00F74420">
              <w:rPr>
                <w:rFonts w:ascii="Arial" w:hAnsi="Arial" w:cs="Arial"/>
                <w:lang w:val="ru-RU"/>
              </w:rPr>
              <w:t>Открытый Кубок города по конкуру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Дети, юноши, любители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ЧК «Колорит»</w:t>
            </w:r>
          </w:p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г. Шахты РО</w:t>
            </w:r>
          </w:p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7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7 мая 2017 </w:t>
            </w:r>
          </w:p>
        </w:tc>
        <w:tc>
          <w:tcPr>
            <w:tcW w:w="2306" w:type="dxa"/>
            <w:shd w:val="clear" w:color="auto" w:fill="auto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муниципальный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Кубок КСК «Старочеркасская Ривьера» по конкуру </w:t>
            </w:r>
            <w:r>
              <w:rPr>
                <w:rFonts w:ascii="Arial" w:hAnsi="Arial" w:cs="Arial"/>
                <w:lang w:val="en-US"/>
              </w:rPr>
              <w:t>I</w:t>
            </w:r>
            <w:r w:rsidRPr="00DA39C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этап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любители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«Старочеркасская Ривьера»</w:t>
            </w:r>
          </w:p>
        </w:tc>
        <w:tc>
          <w:tcPr>
            <w:tcW w:w="2779" w:type="dxa"/>
          </w:tcPr>
          <w:p w:rsidR="00254E72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 мая</w:t>
            </w:r>
            <w:r w:rsidR="00254E72">
              <w:rPr>
                <w:rFonts w:ascii="Arial" w:hAnsi="Arial" w:cs="Arial"/>
                <w:lang w:val="ru-RU"/>
              </w:rPr>
              <w:t xml:space="preserve"> 2017 </w:t>
            </w:r>
          </w:p>
        </w:tc>
        <w:tc>
          <w:tcPr>
            <w:tcW w:w="2306" w:type="dxa"/>
            <w:shd w:val="clear" w:color="auto" w:fill="auto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муниципальный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Pr="00DA39CF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Надежда Дона по конкуру </w:t>
            </w:r>
            <w:r>
              <w:rPr>
                <w:rFonts w:ascii="Arial" w:hAnsi="Arial" w:cs="Arial"/>
                <w:lang w:val="en-US"/>
              </w:rPr>
              <w:t>I</w:t>
            </w:r>
            <w:r w:rsidRPr="00DA39C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этап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254E72" w:rsidRDefault="00254E72" w:rsidP="000F44E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Дети</w:t>
            </w:r>
            <w:r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«Старочеркасская Ривьера»</w:t>
            </w:r>
          </w:p>
        </w:tc>
        <w:tc>
          <w:tcPr>
            <w:tcW w:w="2779" w:type="dxa"/>
          </w:tcPr>
          <w:p w:rsidR="00254E72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20-21 мая</w:t>
            </w:r>
            <w:r w:rsidR="00254E72">
              <w:rPr>
                <w:rFonts w:ascii="Arial" w:hAnsi="Arial" w:cs="Arial"/>
                <w:lang w:val="ru-RU"/>
              </w:rPr>
              <w:t xml:space="preserve"> 2017 </w:t>
            </w:r>
          </w:p>
        </w:tc>
        <w:tc>
          <w:tcPr>
            <w:tcW w:w="2306" w:type="dxa"/>
            <w:shd w:val="clear" w:color="auto" w:fill="auto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региональный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Кубок Открытия КСК «</w:t>
            </w:r>
            <w:r>
              <w:rPr>
                <w:rFonts w:ascii="Arial" w:hAnsi="Arial" w:cs="Arial"/>
                <w:lang w:val="en-US"/>
              </w:rPr>
              <w:t>Golden Horse</w:t>
            </w:r>
            <w:r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1818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254E72" w:rsidRPr="000639BC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</w:t>
            </w:r>
            <w:r>
              <w:rPr>
                <w:rFonts w:ascii="Arial" w:hAnsi="Arial" w:cs="Arial"/>
                <w:lang w:val="en-US"/>
              </w:rPr>
              <w:t>Golden Horse</w:t>
            </w:r>
            <w:r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779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Май 2017 </w:t>
            </w:r>
          </w:p>
        </w:tc>
        <w:tc>
          <w:tcPr>
            <w:tcW w:w="2306" w:type="dxa"/>
            <w:shd w:val="clear" w:color="auto" w:fill="auto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клубный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Кубок ККЦ «Атаман» по конному спорту</w:t>
            </w:r>
          </w:p>
        </w:tc>
        <w:tc>
          <w:tcPr>
            <w:tcW w:w="1818" w:type="dxa"/>
          </w:tcPr>
          <w:p w:rsidR="00254E72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  <w:p w:rsidR="00A4656F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выездка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ККЦ «Атаман»</w:t>
            </w:r>
          </w:p>
        </w:tc>
        <w:tc>
          <w:tcPr>
            <w:tcW w:w="277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Май 2017</w:t>
            </w:r>
          </w:p>
        </w:tc>
        <w:tc>
          <w:tcPr>
            <w:tcW w:w="2306" w:type="dxa"/>
            <w:shd w:val="clear" w:color="auto" w:fill="auto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клубный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Кубок КСК «Гармония» 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«Гармония»</w:t>
            </w:r>
          </w:p>
        </w:tc>
        <w:tc>
          <w:tcPr>
            <w:tcW w:w="277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4 июня 2017 </w:t>
            </w:r>
          </w:p>
        </w:tc>
        <w:tc>
          <w:tcPr>
            <w:tcW w:w="2306" w:type="dxa"/>
            <w:shd w:val="clear" w:color="auto" w:fill="auto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клубный</w:t>
            </w:r>
          </w:p>
        </w:tc>
      </w:tr>
      <w:tr w:rsidR="003737CE" w:rsidRPr="003737CE" w:rsidTr="00676F53">
        <w:tc>
          <w:tcPr>
            <w:tcW w:w="573" w:type="dxa"/>
          </w:tcPr>
          <w:p w:rsidR="003737CE" w:rsidRPr="00382F51" w:rsidRDefault="003737CE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Соревнования в честь Дня отца</w:t>
            </w:r>
          </w:p>
        </w:tc>
        <w:tc>
          <w:tcPr>
            <w:tcW w:w="1818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выездка</w:t>
            </w:r>
          </w:p>
        </w:tc>
        <w:tc>
          <w:tcPr>
            <w:tcW w:w="1818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Дети, юноши, взрослые, любители</w:t>
            </w:r>
          </w:p>
        </w:tc>
        <w:tc>
          <w:tcPr>
            <w:tcW w:w="2439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«Валенсия»</w:t>
            </w:r>
          </w:p>
        </w:tc>
        <w:tc>
          <w:tcPr>
            <w:tcW w:w="2779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 июня 2017</w:t>
            </w:r>
          </w:p>
        </w:tc>
        <w:tc>
          <w:tcPr>
            <w:tcW w:w="2306" w:type="dxa"/>
            <w:shd w:val="clear" w:color="auto" w:fill="auto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клубный</w:t>
            </w:r>
          </w:p>
        </w:tc>
      </w:tr>
      <w:tr w:rsidR="003737CE" w:rsidRPr="003737CE" w:rsidTr="00676F53">
        <w:tc>
          <w:tcPr>
            <w:tcW w:w="573" w:type="dxa"/>
          </w:tcPr>
          <w:p w:rsidR="003737CE" w:rsidRPr="00382F51" w:rsidRDefault="003737CE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Соревнования в честь Дня отца</w:t>
            </w:r>
          </w:p>
        </w:tc>
        <w:tc>
          <w:tcPr>
            <w:tcW w:w="1818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Дети, юноши, взрослые, любители</w:t>
            </w:r>
          </w:p>
        </w:tc>
        <w:tc>
          <w:tcPr>
            <w:tcW w:w="2439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«Валенсия»</w:t>
            </w:r>
          </w:p>
        </w:tc>
        <w:tc>
          <w:tcPr>
            <w:tcW w:w="2779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18 июня 2017 </w:t>
            </w:r>
          </w:p>
        </w:tc>
        <w:tc>
          <w:tcPr>
            <w:tcW w:w="2306" w:type="dxa"/>
            <w:shd w:val="clear" w:color="auto" w:fill="auto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клубный</w:t>
            </w:r>
          </w:p>
        </w:tc>
      </w:tr>
      <w:tr w:rsidR="00A4656F" w:rsidRPr="00A4656F" w:rsidTr="00676F53">
        <w:tc>
          <w:tcPr>
            <w:tcW w:w="573" w:type="dxa"/>
          </w:tcPr>
          <w:p w:rsidR="00A4656F" w:rsidRPr="00382F51" w:rsidRDefault="00A4656F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A4656F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Кубок КСК «Старочеркасская Ривьера» по выездке </w:t>
            </w:r>
            <w:r>
              <w:rPr>
                <w:rFonts w:ascii="Arial" w:hAnsi="Arial" w:cs="Arial"/>
                <w:lang w:val="en-US"/>
              </w:rPr>
              <w:t>II</w:t>
            </w:r>
            <w:r w:rsidRPr="00DA39C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этап</w:t>
            </w:r>
          </w:p>
        </w:tc>
        <w:tc>
          <w:tcPr>
            <w:tcW w:w="1818" w:type="dxa"/>
          </w:tcPr>
          <w:p w:rsidR="00A4656F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выездка</w:t>
            </w:r>
          </w:p>
        </w:tc>
        <w:tc>
          <w:tcPr>
            <w:tcW w:w="1818" w:type="dxa"/>
          </w:tcPr>
          <w:p w:rsidR="00A4656F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Дети, юноши, взрослые, </w:t>
            </w:r>
            <w:r>
              <w:rPr>
                <w:rFonts w:ascii="Arial" w:hAnsi="Arial" w:cs="Arial"/>
                <w:lang w:val="ru-RU"/>
              </w:rPr>
              <w:lastRenderedPageBreak/>
              <w:t>любители</w:t>
            </w:r>
          </w:p>
        </w:tc>
        <w:tc>
          <w:tcPr>
            <w:tcW w:w="2439" w:type="dxa"/>
          </w:tcPr>
          <w:p w:rsidR="00A4656F" w:rsidRDefault="00A4656F" w:rsidP="00A4656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КСК «Старочеркасская </w:t>
            </w:r>
            <w:r>
              <w:rPr>
                <w:rFonts w:ascii="Arial" w:hAnsi="Arial" w:cs="Arial"/>
                <w:lang w:val="ru-RU"/>
              </w:rPr>
              <w:lastRenderedPageBreak/>
              <w:t>Ривьера»</w:t>
            </w:r>
          </w:p>
          <w:p w:rsidR="00A4656F" w:rsidRDefault="00A4656F" w:rsidP="00676F5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79" w:type="dxa"/>
          </w:tcPr>
          <w:p w:rsidR="00A4656F" w:rsidRDefault="008018D1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17 </w:t>
            </w:r>
            <w:r w:rsidR="00A4656F">
              <w:rPr>
                <w:rFonts w:ascii="Arial" w:hAnsi="Arial" w:cs="Arial"/>
                <w:lang w:val="ru-RU"/>
              </w:rPr>
              <w:t>июня 2017</w:t>
            </w:r>
          </w:p>
        </w:tc>
        <w:tc>
          <w:tcPr>
            <w:tcW w:w="2306" w:type="dxa"/>
            <w:shd w:val="clear" w:color="auto" w:fill="auto"/>
          </w:tcPr>
          <w:p w:rsidR="00A4656F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региональный</w:t>
            </w:r>
          </w:p>
        </w:tc>
      </w:tr>
      <w:tr w:rsidR="00A4656F" w:rsidRPr="00A4656F" w:rsidTr="00676F53">
        <w:tc>
          <w:tcPr>
            <w:tcW w:w="573" w:type="dxa"/>
          </w:tcPr>
          <w:p w:rsidR="00A4656F" w:rsidRPr="00382F51" w:rsidRDefault="00A4656F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A4656F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Надежда Дона по конкуру </w:t>
            </w:r>
            <w:r>
              <w:rPr>
                <w:rFonts w:ascii="Arial" w:hAnsi="Arial" w:cs="Arial"/>
                <w:lang w:val="en-US"/>
              </w:rPr>
              <w:t>II</w:t>
            </w:r>
            <w:r w:rsidRPr="00DA39C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этап</w:t>
            </w:r>
          </w:p>
        </w:tc>
        <w:tc>
          <w:tcPr>
            <w:tcW w:w="1818" w:type="dxa"/>
          </w:tcPr>
          <w:p w:rsidR="00A4656F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Конкур </w:t>
            </w:r>
          </w:p>
        </w:tc>
        <w:tc>
          <w:tcPr>
            <w:tcW w:w="1818" w:type="dxa"/>
          </w:tcPr>
          <w:p w:rsidR="00A4656F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Дети </w:t>
            </w:r>
          </w:p>
          <w:p w:rsidR="00A4656F" w:rsidRDefault="00A4656F" w:rsidP="00676F5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39" w:type="dxa"/>
          </w:tcPr>
          <w:p w:rsidR="00A4656F" w:rsidRDefault="00A4656F" w:rsidP="00A4656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«Старочеркасская Ривьера»</w:t>
            </w:r>
          </w:p>
          <w:p w:rsidR="00A4656F" w:rsidRDefault="00A4656F" w:rsidP="00A4656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79" w:type="dxa"/>
          </w:tcPr>
          <w:p w:rsidR="00A4656F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 июня 2017</w:t>
            </w:r>
          </w:p>
        </w:tc>
        <w:tc>
          <w:tcPr>
            <w:tcW w:w="2306" w:type="dxa"/>
            <w:shd w:val="clear" w:color="auto" w:fill="auto"/>
          </w:tcPr>
          <w:p w:rsidR="00A4656F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региональный</w:t>
            </w:r>
          </w:p>
        </w:tc>
      </w:tr>
      <w:tr w:rsidR="00A4656F" w:rsidRPr="00A4656F" w:rsidTr="00676F53">
        <w:tc>
          <w:tcPr>
            <w:tcW w:w="573" w:type="dxa"/>
          </w:tcPr>
          <w:p w:rsidR="00A4656F" w:rsidRPr="00382F51" w:rsidRDefault="00A4656F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A4656F" w:rsidRPr="00A4656F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Кубок КСК «Старочеркасская Ривьера» по конкуру </w:t>
            </w:r>
            <w:r>
              <w:rPr>
                <w:rFonts w:ascii="Arial" w:hAnsi="Arial" w:cs="Arial"/>
                <w:lang w:val="en-US"/>
              </w:rPr>
              <w:t>II</w:t>
            </w:r>
            <w:r w:rsidRPr="00A4656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этап </w:t>
            </w:r>
          </w:p>
        </w:tc>
        <w:tc>
          <w:tcPr>
            <w:tcW w:w="1818" w:type="dxa"/>
          </w:tcPr>
          <w:p w:rsidR="00A4656F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A4656F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любители</w:t>
            </w:r>
          </w:p>
        </w:tc>
        <w:tc>
          <w:tcPr>
            <w:tcW w:w="2439" w:type="dxa"/>
          </w:tcPr>
          <w:p w:rsidR="00A4656F" w:rsidRDefault="00A4656F" w:rsidP="00A4656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«Старочеркасская Ривьера»</w:t>
            </w:r>
          </w:p>
          <w:p w:rsidR="00A4656F" w:rsidRDefault="00A4656F" w:rsidP="00A4656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79" w:type="dxa"/>
          </w:tcPr>
          <w:p w:rsidR="00A4656F" w:rsidRDefault="00182D0A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24 июня 2017 </w:t>
            </w:r>
          </w:p>
        </w:tc>
        <w:tc>
          <w:tcPr>
            <w:tcW w:w="2306" w:type="dxa"/>
            <w:shd w:val="clear" w:color="auto" w:fill="auto"/>
          </w:tcPr>
          <w:p w:rsidR="00A4656F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муниципальные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 w:rsidRPr="00F74420">
              <w:rPr>
                <w:rFonts w:ascii="Arial" w:hAnsi="Arial" w:cs="Arial"/>
                <w:lang w:val="ru-RU"/>
              </w:rPr>
              <w:t>Открытый Кубок города по конкуру</w:t>
            </w:r>
          </w:p>
        </w:tc>
        <w:tc>
          <w:tcPr>
            <w:tcW w:w="1818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254E72" w:rsidRPr="000639BC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Дети, юноши, любители.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ЧК «Колорит»</w:t>
            </w:r>
          </w:p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г. Шахты РО</w:t>
            </w:r>
          </w:p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79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 июня 2017</w:t>
            </w:r>
          </w:p>
        </w:tc>
        <w:tc>
          <w:tcPr>
            <w:tcW w:w="2306" w:type="dxa"/>
            <w:shd w:val="clear" w:color="auto" w:fill="auto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муниципальный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Pr="00F74420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Летний чемпионат г. Таганрога по конному спорту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выездка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 назначению </w:t>
            </w:r>
          </w:p>
        </w:tc>
        <w:tc>
          <w:tcPr>
            <w:tcW w:w="277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Июнь 2017 </w:t>
            </w:r>
          </w:p>
        </w:tc>
        <w:tc>
          <w:tcPr>
            <w:tcW w:w="2306" w:type="dxa"/>
            <w:shd w:val="clear" w:color="auto" w:fill="auto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муниципальный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Кубок ККЦ «Атаман» по конному спорту</w:t>
            </w:r>
          </w:p>
        </w:tc>
        <w:tc>
          <w:tcPr>
            <w:tcW w:w="1818" w:type="dxa"/>
          </w:tcPr>
          <w:p w:rsidR="00254E72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  <w:p w:rsidR="00A4656F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выездка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ККЦ «Атаман»</w:t>
            </w:r>
          </w:p>
        </w:tc>
        <w:tc>
          <w:tcPr>
            <w:tcW w:w="277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Июнь 2017 </w:t>
            </w:r>
          </w:p>
        </w:tc>
        <w:tc>
          <w:tcPr>
            <w:tcW w:w="2306" w:type="dxa"/>
            <w:shd w:val="clear" w:color="auto" w:fill="auto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клубный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Кубок КСК «Старочеркасская Ривьера» по выездке </w:t>
            </w:r>
            <w:r>
              <w:rPr>
                <w:rFonts w:ascii="Arial" w:hAnsi="Arial" w:cs="Arial"/>
                <w:lang w:val="en-US"/>
              </w:rPr>
              <w:t>III</w:t>
            </w:r>
            <w:r w:rsidRPr="00DA39C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этап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выездка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 юноши дети любители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«Старочеркасская Ривьера»</w:t>
            </w:r>
          </w:p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79" w:type="dxa"/>
          </w:tcPr>
          <w:p w:rsidR="00254E72" w:rsidRDefault="00182D0A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22 </w:t>
            </w:r>
            <w:r w:rsidR="00A4656F">
              <w:rPr>
                <w:rFonts w:ascii="Arial" w:hAnsi="Arial" w:cs="Arial"/>
                <w:lang w:val="ru-RU"/>
              </w:rPr>
              <w:t>июля</w:t>
            </w:r>
            <w:r w:rsidR="00254E72">
              <w:rPr>
                <w:rFonts w:ascii="Arial" w:hAnsi="Arial" w:cs="Arial"/>
                <w:lang w:val="ru-RU"/>
              </w:rPr>
              <w:t xml:space="preserve"> 2017</w:t>
            </w:r>
          </w:p>
        </w:tc>
        <w:tc>
          <w:tcPr>
            <w:tcW w:w="2306" w:type="dxa"/>
            <w:shd w:val="clear" w:color="auto" w:fill="auto"/>
          </w:tcPr>
          <w:p w:rsidR="00254E72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региональный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Надежда Дона по конкуру </w:t>
            </w:r>
            <w:r>
              <w:rPr>
                <w:rFonts w:ascii="Arial" w:hAnsi="Arial" w:cs="Arial"/>
                <w:lang w:val="en-US"/>
              </w:rPr>
              <w:t>III</w:t>
            </w:r>
            <w:r w:rsidRPr="00DA39C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этап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Дети юноши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«Старочеркасская Ривьера»</w:t>
            </w:r>
          </w:p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79" w:type="dxa"/>
          </w:tcPr>
          <w:p w:rsidR="00254E72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23 июля </w:t>
            </w:r>
            <w:r w:rsidR="00254E72">
              <w:rPr>
                <w:rFonts w:ascii="Arial" w:hAnsi="Arial" w:cs="Arial"/>
                <w:lang w:val="ru-RU"/>
              </w:rPr>
              <w:t>2017</w:t>
            </w:r>
          </w:p>
        </w:tc>
        <w:tc>
          <w:tcPr>
            <w:tcW w:w="2306" w:type="dxa"/>
            <w:shd w:val="clear" w:color="auto" w:fill="auto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региональный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Кубок КСК «Старочеркасская Ривьера» по конкуру </w:t>
            </w:r>
            <w:r>
              <w:rPr>
                <w:rFonts w:ascii="Arial" w:hAnsi="Arial" w:cs="Arial"/>
                <w:lang w:val="en-US"/>
              </w:rPr>
              <w:t>III</w:t>
            </w:r>
            <w:r w:rsidRPr="00DA39C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этап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любители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«Старочеркасская Ривьера»</w:t>
            </w:r>
          </w:p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79" w:type="dxa"/>
          </w:tcPr>
          <w:p w:rsidR="00254E72" w:rsidRDefault="00A4656F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23 июля</w:t>
            </w:r>
            <w:r w:rsidR="00254E72">
              <w:rPr>
                <w:rFonts w:ascii="Arial" w:hAnsi="Arial" w:cs="Arial"/>
                <w:lang w:val="ru-RU"/>
              </w:rPr>
              <w:t xml:space="preserve"> 2017</w:t>
            </w:r>
          </w:p>
        </w:tc>
        <w:tc>
          <w:tcPr>
            <w:tcW w:w="2306" w:type="dxa"/>
            <w:shd w:val="clear" w:color="auto" w:fill="auto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муниципальный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 w:rsidRPr="00F74420">
              <w:rPr>
                <w:rFonts w:ascii="Arial" w:hAnsi="Arial" w:cs="Arial"/>
                <w:lang w:val="ru-RU"/>
              </w:rPr>
              <w:t>Соревнования по конному спорту, посвященные Дню города Шахты</w:t>
            </w:r>
          </w:p>
        </w:tc>
        <w:tc>
          <w:tcPr>
            <w:tcW w:w="1818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 w:rsidRPr="00F74420">
              <w:rPr>
                <w:rFonts w:ascii="Arial" w:hAnsi="Arial" w:cs="Arial"/>
                <w:lang w:val="ru-RU"/>
              </w:rPr>
              <w:t>Дети, юноши, любители.</w:t>
            </w:r>
          </w:p>
        </w:tc>
        <w:tc>
          <w:tcPr>
            <w:tcW w:w="2439" w:type="dxa"/>
          </w:tcPr>
          <w:p w:rsidR="00254E72" w:rsidRPr="00F74420" w:rsidRDefault="00254E72" w:rsidP="00676F53">
            <w:pPr>
              <w:rPr>
                <w:rFonts w:ascii="Arial" w:hAnsi="Arial" w:cs="Arial"/>
                <w:lang w:val="ru-RU"/>
              </w:rPr>
            </w:pPr>
            <w:r w:rsidRPr="00F74420">
              <w:rPr>
                <w:rFonts w:ascii="Arial" w:hAnsi="Arial" w:cs="Arial"/>
                <w:lang w:val="ru-RU"/>
              </w:rPr>
              <w:t>ЧК «Колорит»</w:t>
            </w:r>
          </w:p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 w:rsidRPr="00F74420">
              <w:rPr>
                <w:rFonts w:ascii="Arial" w:hAnsi="Arial" w:cs="Arial"/>
                <w:lang w:val="ru-RU"/>
              </w:rPr>
              <w:t>г. Шахты РО</w:t>
            </w:r>
          </w:p>
        </w:tc>
        <w:tc>
          <w:tcPr>
            <w:tcW w:w="2779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26 августа 2017</w:t>
            </w:r>
          </w:p>
        </w:tc>
        <w:tc>
          <w:tcPr>
            <w:tcW w:w="2306" w:type="dxa"/>
            <w:shd w:val="clear" w:color="auto" w:fill="auto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муниципальный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Открытое Первенство г. Таганрога по конному спорту</w:t>
            </w:r>
          </w:p>
        </w:tc>
        <w:tc>
          <w:tcPr>
            <w:tcW w:w="1818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 выездка</w:t>
            </w:r>
          </w:p>
        </w:tc>
        <w:tc>
          <w:tcPr>
            <w:tcW w:w="1818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 назначению </w:t>
            </w:r>
          </w:p>
        </w:tc>
        <w:tc>
          <w:tcPr>
            <w:tcW w:w="2779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Август 2017 </w:t>
            </w:r>
          </w:p>
        </w:tc>
        <w:tc>
          <w:tcPr>
            <w:tcW w:w="2306" w:type="dxa"/>
            <w:shd w:val="clear" w:color="auto" w:fill="auto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муниципальный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Первенство Аксайского района по конкуру и выездке, посвященные Дню физкультурника</w:t>
            </w:r>
          </w:p>
        </w:tc>
        <w:tc>
          <w:tcPr>
            <w:tcW w:w="1818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 выездка</w:t>
            </w:r>
          </w:p>
        </w:tc>
        <w:tc>
          <w:tcPr>
            <w:tcW w:w="1818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«Старочеркасская Ривьера»</w:t>
            </w:r>
          </w:p>
        </w:tc>
        <w:tc>
          <w:tcPr>
            <w:tcW w:w="2779" w:type="dxa"/>
          </w:tcPr>
          <w:p w:rsidR="00254E72" w:rsidRPr="00382F51" w:rsidRDefault="00DE0669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13 августа </w:t>
            </w:r>
            <w:r w:rsidR="00254E72">
              <w:rPr>
                <w:rFonts w:ascii="Arial" w:hAnsi="Arial" w:cs="Arial"/>
                <w:lang w:val="ru-RU"/>
              </w:rPr>
              <w:t xml:space="preserve">2017 </w:t>
            </w:r>
          </w:p>
        </w:tc>
        <w:tc>
          <w:tcPr>
            <w:tcW w:w="2306" w:type="dxa"/>
            <w:shd w:val="clear" w:color="auto" w:fill="auto"/>
          </w:tcPr>
          <w:p w:rsidR="00254E72" w:rsidRPr="00382F51" w:rsidRDefault="006B6CC3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муниципальный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Кубок ККЦ «Атаман» по конному спорту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ККЦ «Атаман»</w:t>
            </w:r>
          </w:p>
        </w:tc>
        <w:tc>
          <w:tcPr>
            <w:tcW w:w="277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Август 2017 </w:t>
            </w:r>
          </w:p>
        </w:tc>
        <w:tc>
          <w:tcPr>
            <w:tcW w:w="2306" w:type="dxa"/>
            <w:shd w:val="clear" w:color="auto" w:fill="auto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клубный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Кубок КСК «Гармония»</w:t>
            </w:r>
          </w:p>
        </w:tc>
        <w:tc>
          <w:tcPr>
            <w:tcW w:w="1818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«Гармония»</w:t>
            </w:r>
          </w:p>
        </w:tc>
        <w:tc>
          <w:tcPr>
            <w:tcW w:w="2779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 сентября 2017</w:t>
            </w:r>
          </w:p>
        </w:tc>
        <w:tc>
          <w:tcPr>
            <w:tcW w:w="2306" w:type="dxa"/>
            <w:shd w:val="clear" w:color="auto" w:fill="auto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клубный</w:t>
            </w:r>
          </w:p>
        </w:tc>
      </w:tr>
      <w:tr w:rsidR="00254E72" w:rsidRPr="00271FC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Чемпионат и Первенство Ростовской области по выездке</w:t>
            </w:r>
          </w:p>
        </w:tc>
        <w:tc>
          <w:tcPr>
            <w:tcW w:w="1818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выездка</w:t>
            </w:r>
          </w:p>
        </w:tc>
        <w:tc>
          <w:tcPr>
            <w:tcW w:w="1818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«Старочеркасская Ривьера»</w:t>
            </w:r>
          </w:p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79" w:type="dxa"/>
          </w:tcPr>
          <w:p w:rsidR="00254E72" w:rsidRPr="00382F51" w:rsidRDefault="00271FC1" w:rsidP="00271FC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2.09.-01.10 2</w:t>
            </w:r>
            <w:bookmarkStart w:id="0" w:name="_GoBack"/>
            <w:bookmarkEnd w:id="0"/>
            <w:r w:rsidR="00254E72">
              <w:rPr>
                <w:rFonts w:ascii="Arial" w:hAnsi="Arial" w:cs="Arial"/>
                <w:lang w:val="ru-RU"/>
              </w:rPr>
              <w:t>017</w:t>
            </w:r>
          </w:p>
        </w:tc>
        <w:tc>
          <w:tcPr>
            <w:tcW w:w="2306" w:type="dxa"/>
            <w:shd w:val="clear" w:color="auto" w:fill="auto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региональный</w:t>
            </w:r>
          </w:p>
        </w:tc>
      </w:tr>
      <w:tr w:rsidR="003737CE" w:rsidRPr="00271FC1" w:rsidTr="00676F53">
        <w:tc>
          <w:tcPr>
            <w:tcW w:w="573" w:type="dxa"/>
          </w:tcPr>
          <w:p w:rsidR="003737CE" w:rsidRPr="00382F51" w:rsidRDefault="003737CE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Кубок «КСК Валенсия»</w:t>
            </w:r>
          </w:p>
        </w:tc>
        <w:tc>
          <w:tcPr>
            <w:tcW w:w="1818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выездка</w:t>
            </w:r>
          </w:p>
        </w:tc>
        <w:tc>
          <w:tcPr>
            <w:tcW w:w="1818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«Валенсия»</w:t>
            </w:r>
          </w:p>
        </w:tc>
        <w:tc>
          <w:tcPr>
            <w:tcW w:w="2779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23 сентября 2017 </w:t>
            </w:r>
          </w:p>
        </w:tc>
        <w:tc>
          <w:tcPr>
            <w:tcW w:w="2306" w:type="dxa"/>
            <w:shd w:val="clear" w:color="auto" w:fill="auto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клубный</w:t>
            </w:r>
          </w:p>
        </w:tc>
      </w:tr>
      <w:tr w:rsidR="003737CE" w:rsidRPr="00382F51" w:rsidTr="00676F53">
        <w:tc>
          <w:tcPr>
            <w:tcW w:w="573" w:type="dxa"/>
          </w:tcPr>
          <w:p w:rsidR="003737CE" w:rsidRPr="00382F51" w:rsidRDefault="003737CE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Кубок «КСК Валенсия»</w:t>
            </w:r>
          </w:p>
        </w:tc>
        <w:tc>
          <w:tcPr>
            <w:tcW w:w="1818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3737CE" w:rsidRDefault="003737CE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«Валенсия»</w:t>
            </w:r>
          </w:p>
        </w:tc>
        <w:tc>
          <w:tcPr>
            <w:tcW w:w="2779" w:type="dxa"/>
          </w:tcPr>
          <w:p w:rsidR="003737CE" w:rsidRDefault="00FB2613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24 сентября 2017 </w:t>
            </w:r>
          </w:p>
        </w:tc>
        <w:tc>
          <w:tcPr>
            <w:tcW w:w="2306" w:type="dxa"/>
            <w:shd w:val="clear" w:color="auto" w:fill="auto"/>
          </w:tcPr>
          <w:p w:rsidR="003737CE" w:rsidRDefault="00FB2613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клубный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Кубок Главы Аксайского района по конкуру 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КСК «Старочеркасская Ривьера»</w:t>
            </w:r>
          </w:p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79" w:type="dxa"/>
          </w:tcPr>
          <w:p w:rsidR="00254E72" w:rsidRDefault="00DE0669" w:rsidP="00DE066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 с</w:t>
            </w:r>
            <w:r w:rsidR="00254E72">
              <w:rPr>
                <w:rFonts w:ascii="Arial" w:hAnsi="Arial" w:cs="Arial"/>
                <w:lang w:val="ru-RU"/>
              </w:rPr>
              <w:t>ентябр</w:t>
            </w:r>
            <w:r>
              <w:rPr>
                <w:rFonts w:ascii="Arial" w:hAnsi="Arial" w:cs="Arial"/>
                <w:lang w:val="ru-RU"/>
              </w:rPr>
              <w:t>я</w:t>
            </w:r>
            <w:r w:rsidR="00254E72">
              <w:rPr>
                <w:rFonts w:ascii="Arial" w:hAnsi="Arial" w:cs="Arial"/>
                <w:lang w:val="ru-RU"/>
              </w:rPr>
              <w:t xml:space="preserve"> 2017 </w:t>
            </w:r>
          </w:p>
        </w:tc>
        <w:tc>
          <w:tcPr>
            <w:tcW w:w="2306" w:type="dxa"/>
            <w:shd w:val="clear" w:color="auto" w:fill="auto"/>
          </w:tcPr>
          <w:p w:rsidR="00254E72" w:rsidRDefault="00DE0669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муниципальный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Открытое Первенство г. Таганрога по конному спорту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выездка</w:t>
            </w:r>
          </w:p>
        </w:tc>
        <w:tc>
          <w:tcPr>
            <w:tcW w:w="1818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 назначению</w:t>
            </w:r>
          </w:p>
        </w:tc>
        <w:tc>
          <w:tcPr>
            <w:tcW w:w="2779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Октябрь 2017 </w:t>
            </w:r>
          </w:p>
        </w:tc>
        <w:tc>
          <w:tcPr>
            <w:tcW w:w="2306" w:type="dxa"/>
            <w:shd w:val="clear" w:color="auto" w:fill="auto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муниципальный</w:t>
            </w:r>
          </w:p>
        </w:tc>
      </w:tr>
      <w:tr w:rsidR="00254E72" w:rsidRPr="00382F51" w:rsidTr="00676F53">
        <w:tc>
          <w:tcPr>
            <w:tcW w:w="573" w:type="dxa"/>
          </w:tcPr>
          <w:p w:rsidR="00254E72" w:rsidRPr="00382F51" w:rsidRDefault="00254E72" w:rsidP="00254E72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3927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Открытый зимний Чемпионат г. Таганрога по конному спорту</w:t>
            </w:r>
          </w:p>
        </w:tc>
        <w:tc>
          <w:tcPr>
            <w:tcW w:w="1818" w:type="dxa"/>
          </w:tcPr>
          <w:p w:rsidR="00254E72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конкур</w:t>
            </w:r>
          </w:p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выездка</w:t>
            </w:r>
          </w:p>
        </w:tc>
        <w:tc>
          <w:tcPr>
            <w:tcW w:w="1818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Взрослые, юноши, дети, любители</w:t>
            </w:r>
          </w:p>
        </w:tc>
        <w:tc>
          <w:tcPr>
            <w:tcW w:w="2439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 назначению</w:t>
            </w:r>
          </w:p>
        </w:tc>
        <w:tc>
          <w:tcPr>
            <w:tcW w:w="2779" w:type="dxa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Декабрь 2017</w:t>
            </w:r>
          </w:p>
        </w:tc>
        <w:tc>
          <w:tcPr>
            <w:tcW w:w="2306" w:type="dxa"/>
            <w:shd w:val="clear" w:color="auto" w:fill="auto"/>
          </w:tcPr>
          <w:p w:rsidR="00254E72" w:rsidRPr="00382F51" w:rsidRDefault="00254E72" w:rsidP="00676F5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муниципальный</w:t>
            </w:r>
          </w:p>
        </w:tc>
      </w:tr>
    </w:tbl>
    <w:p w:rsidR="00254E72" w:rsidRDefault="00254E72" w:rsidP="00254E72">
      <w:pPr>
        <w:rPr>
          <w:rFonts w:ascii="Arial" w:hAnsi="Arial" w:cs="Arial"/>
          <w:lang w:val="ru-RU"/>
        </w:rPr>
      </w:pPr>
    </w:p>
    <w:p w:rsidR="00254E72" w:rsidRDefault="00254E72" w:rsidP="00254E72">
      <w:pPr>
        <w:rPr>
          <w:rFonts w:ascii="Arial" w:hAnsi="Arial" w:cs="Arial"/>
          <w:lang w:val="ru-RU"/>
        </w:rPr>
      </w:pPr>
    </w:p>
    <w:p w:rsidR="00FB2613" w:rsidRPr="00FB2613" w:rsidRDefault="00FB2613" w:rsidP="00FB2613">
      <w:pPr>
        <w:jc w:val="both"/>
        <w:rPr>
          <w:rFonts w:ascii="Arial" w:hAnsi="Arial"/>
          <w:szCs w:val="20"/>
          <w:u w:val="single"/>
          <w:lang w:val="ru-RU"/>
        </w:rPr>
      </w:pPr>
      <w:r w:rsidRPr="00FB2613">
        <w:rPr>
          <w:rFonts w:ascii="Arial" w:hAnsi="Arial"/>
          <w:szCs w:val="20"/>
          <w:lang w:val="ru-RU"/>
        </w:rPr>
        <w:t>Дата:</w:t>
      </w:r>
      <w:r>
        <w:rPr>
          <w:rFonts w:ascii="Arial" w:hAnsi="Arial"/>
          <w:szCs w:val="20"/>
          <w:lang w:val="ru-RU"/>
        </w:rPr>
        <w:t>1.11</w:t>
      </w:r>
      <w:r w:rsidRPr="00FB2613">
        <w:rPr>
          <w:rFonts w:ascii="Arial" w:hAnsi="Arial"/>
          <w:szCs w:val="20"/>
          <w:lang w:val="ru-RU"/>
        </w:rPr>
        <w:t>.201</w:t>
      </w:r>
      <w:r>
        <w:rPr>
          <w:rFonts w:ascii="Arial" w:hAnsi="Arial"/>
          <w:szCs w:val="20"/>
          <w:lang w:val="ru-RU"/>
        </w:rPr>
        <w:t>6</w:t>
      </w:r>
      <w:r w:rsidRPr="00FB2613">
        <w:rPr>
          <w:rFonts w:ascii="Arial" w:hAnsi="Arial"/>
          <w:szCs w:val="20"/>
          <w:lang w:val="ru-RU"/>
        </w:rPr>
        <w:t xml:space="preserve">                       </w:t>
      </w:r>
      <w:r w:rsidRPr="00FB2613">
        <w:rPr>
          <w:rFonts w:ascii="Arial" w:hAnsi="Arial"/>
          <w:szCs w:val="20"/>
          <w:lang w:val="ru-RU"/>
        </w:rPr>
        <w:tab/>
      </w:r>
      <w:r w:rsidRPr="00FB2613">
        <w:rPr>
          <w:rFonts w:ascii="Arial" w:hAnsi="Arial"/>
          <w:szCs w:val="20"/>
          <w:lang w:val="ru-RU"/>
        </w:rPr>
        <w:tab/>
      </w:r>
      <w:r w:rsidRPr="00FB2613">
        <w:rPr>
          <w:rFonts w:ascii="Arial" w:hAnsi="Arial"/>
          <w:szCs w:val="20"/>
          <w:lang w:val="ru-RU"/>
        </w:rPr>
        <w:tab/>
      </w:r>
      <w:r w:rsidRPr="00FB2613">
        <w:rPr>
          <w:rFonts w:ascii="Arial" w:hAnsi="Arial"/>
          <w:szCs w:val="20"/>
          <w:lang w:val="ru-RU"/>
        </w:rPr>
        <w:tab/>
      </w:r>
      <w:r w:rsidRPr="00FB2613">
        <w:rPr>
          <w:rFonts w:ascii="Arial" w:hAnsi="Arial"/>
          <w:szCs w:val="20"/>
          <w:lang w:val="ru-RU"/>
        </w:rPr>
        <w:tab/>
      </w:r>
      <w:r w:rsidRPr="00FB2613">
        <w:rPr>
          <w:rFonts w:ascii="Arial" w:hAnsi="Arial"/>
          <w:szCs w:val="20"/>
          <w:lang w:val="ru-RU"/>
        </w:rPr>
        <w:tab/>
        <w:t>Подпись Руководителя Р</w:t>
      </w:r>
      <w:r>
        <w:rPr>
          <w:rFonts w:ascii="Arial" w:hAnsi="Arial"/>
          <w:szCs w:val="20"/>
          <w:lang w:val="ru-RU"/>
        </w:rPr>
        <w:t>РСО</w:t>
      </w:r>
      <w:r w:rsidRPr="00FB2613">
        <w:rPr>
          <w:rFonts w:ascii="Arial" w:hAnsi="Arial"/>
          <w:szCs w:val="20"/>
          <w:lang w:val="ru-RU"/>
        </w:rPr>
        <w:t xml:space="preserve">О </w:t>
      </w:r>
      <w:r>
        <w:rPr>
          <w:rFonts w:ascii="Arial" w:hAnsi="Arial"/>
          <w:szCs w:val="20"/>
          <w:lang w:val="ru-RU"/>
        </w:rPr>
        <w:t>«</w:t>
      </w:r>
      <w:r w:rsidRPr="00FB2613">
        <w:rPr>
          <w:rFonts w:ascii="Arial" w:hAnsi="Arial"/>
          <w:szCs w:val="20"/>
          <w:lang w:val="ru-RU"/>
        </w:rPr>
        <w:t>ФКС</w:t>
      </w:r>
      <w:r>
        <w:rPr>
          <w:rFonts w:ascii="Arial" w:hAnsi="Arial"/>
          <w:szCs w:val="20"/>
          <w:lang w:val="ru-RU"/>
        </w:rPr>
        <w:t xml:space="preserve"> РО»</w:t>
      </w:r>
      <w:r w:rsidRPr="00FB2613">
        <w:rPr>
          <w:rFonts w:ascii="Arial" w:hAnsi="Arial"/>
          <w:szCs w:val="20"/>
          <w:lang w:val="ru-RU"/>
        </w:rPr>
        <w:t>:</w:t>
      </w:r>
      <w:r w:rsidRPr="00FB2613">
        <w:rPr>
          <w:rFonts w:ascii="Arial" w:hAnsi="Arial"/>
          <w:szCs w:val="20"/>
          <w:u w:val="single"/>
          <w:lang w:val="ru-RU"/>
        </w:rPr>
        <w:tab/>
      </w:r>
      <w:r w:rsidRPr="00FB2613">
        <w:rPr>
          <w:rFonts w:ascii="Arial" w:hAnsi="Arial"/>
          <w:szCs w:val="20"/>
          <w:u w:val="single"/>
          <w:lang w:val="ru-RU"/>
        </w:rPr>
        <w:tab/>
      </w:r>
      <w:r w:rsidRPr="00FB2613">
        <w:rPr>
          <w:rFonts w:ascii="Arial" w:hAnsi="Arial"/>
          <w:szCs w:val="20"/>
          <w:u w:val="single"/>
          <w:lang w:val="ru-RU"/>
        </w:rPr>
        <w:tab/>
      </w:r>
      <w:r w:rsidRPr="00FB2613">
        <w:rPr>
          <w:rFonts w:ascii="Arial" w:hAnsi="Arial"/>
          <w:szCs w:val="20"/>
          <w:u w:val="single"/>
          <w:lang w:val="ru-RU"/>
        </w:rPr>
        <w:tab/>
      </w:r>
      <w:r w:rsidRPr="00FB2613">
        <w:rPr>
          <w:rFonts w:ascii="Arial" w:hAnsi="Arial"/>
          <w:szCs w:val="20"/>
          <w:u w:val="single"/>
          <w:lang w:val="ru-RU"/>
        </w:rPr>
        <w:tab/>
      </w:r>
      <w:r w:rsidRPr="00FB2613">
        <w:rPr>
          <w:rFonts w:ascii="Arial" w:hAnsi="Arial"/>
          <w:szCs w:val="20"/>
          <w:u w:val="single"/>
          <w:lang w:val="ru-RU"/>
        </w:rPr>
        <w:tab/>
      </w:r>
      <w:r w:rsidRPr="00FB2613">
        <w:rPr>
          <w:rFonts w:ascii="Arial" w:hAnsi="Arial"/>
          <w:szCs w:val="20"/>
          <w:u w:val="single"/>
          <w:lang w:val="ru-RU"/>
        </w:rPr>
        <w:tab/>
      </w:r>
    </w:p>
    <w:tbl>
      <w:tblPr>
        <w:tblW w:w="11088" w:type="dxa"/>
        <w:tblLook w:val="01E0"/>
      </w:tblPr>
      <w:tblGrid>
        <w:gridCol w:w="5508"/>
        <w:gridCol w:w="5580"/>
      </w:tblGrid>
      <w:tr w:rsidR="00FB2613" w:rsidRPr="00FB2613" w:rsidTr="00533FC8">
        <w:tc>
          <w:tcPr>
            <w:tcW w:w="5508" w:type="dxa"/>
            <w:shd w:val="clear" w:color="auto" w:fill="auto"/>
          </w:tcPr>
          <w:p w:rsidR="00FB2613" w:rsidRPr="00FB2613" w:rsidRDefault="00FB2613" w:rsidP="00FB2613">
            <w:pPr>
              <w:rPr>
                <w:rFonts w:ascii="Arial" w:hAnsi="Arial" w:cs="Arial"/>
                <w:b/>
                <w:lang w:val="ru-RU"/>
              </w:rPr>
            </w:pPr>
            <w:r w:rsidRPr="00FB2613">
              <w:rPr>
                <w:rFonts w:ascii="Arial" w:hAnsi="Arial" w:cs="Arial"/>
                <w:b/>
                <w:lang w:val="ru-RU"/>
              </w:rPr>
              <w:t>«УТВЕРЖДЕНО/СОГЛАСОВАНО»</w:t>
            </w:r>
          </w:p>
          <w:p w:rsidR="00FB2613" w:rsidRPr="00FB2613" w:rsidRDefault="00FB2613" w:rsidP="00FB2613">
            <w:pPr>
              <w:rPr>
                <w:rFonts w:ascii="Arial" w:hAnsi="Arial" w:cs="Arial"/>
                <w:lang w:val="ru-RU"/>
              </w:rPr>
            </w:pPr>
            <w:r w:rsidRPr="00FB2613">
              <w:rPr>
                <w:rFonts w:ascii="Arial" w:hAnsi="Arial" w:cs="Arial"/>
                <w:lang w:val="ru-RU"/>
              </w:rPr>
              <w:t>Подпись ответственного лица исполнительного органа власти в области физкультуры и спорта того субъекта, на территории которого проводится мероприятие</w:t>
            </w:r>
          </w:p>
          <w:p w:rsidR="00FB2613" w:rsidRPr="00FB2613" w:rsidRDefault="00FB2613" w:rsidP="00FB2613">
            <w:pPr>
              <w:rPr>
                <w:rFonts w:ascii="Arial" w:hAnsi="Arial" w:cs="Arial"/>
                <w:lang w:val="ru-RU"/>
              </w:rPr>
            </w:pPr>
          </w:p>
          <w:p w:rsidR="00FB2613" w:rsidRPr="00FB2613" w:rsidRDefault="00FB2613" w:rsidP="00FB2613">
            <w:pPr>
              <w:rPr>
                <w:rFonts w:ascii="Arial" w:hAnsi="Arial" w:cs="Arial"/>
                <w:lang w:val="ru-RU"/>
              </w:rPr>
            </w:pPr>
            <w:r w:rsidRPr="00FB2613">
              <w:rPr>
                <w:rFonts w:ascii="Arial" w:hAnsi="Arial" w:cs="Arial"/>
                <w:lang w:val="ru-RU"/>
              </w:rPr>
              <w:t>_______________ /____________________/</w:t>
            </w:r>
          </w:p>
          <w:p w:rsidR="00FB2613" w:rsidRPr="00FB2613" w:rsidRDefault="00FB2613" w:rsidP="00FB2613">
            <w:pPr>
              <w:rPr>
                <w:rFonts w:ascii="Arial" w:hAnsi="Arial" w:cs="Arial"/>
                <w:lang w:val="ru-RU"/>
              </w:rPr>
            </w:pPr>
            <w:r w:rsidRPr="00FB2613">
              <w:rPr>
                <w:rFonts w:ascii="Arial" w:hAnsi="Arial" w:cs="Arial"/>
                <w:lang w:val="ru-RU"/>
              </w:rPr>
              <w:t>«____» _______________201</w:t>
            </w:r>
            <w:r>
              <w:rPr>
                <w:rFonts w:ascii="Arial" w:hAnsi="Arial" w:cs="Arial"/>
                <w:lang w:val="ru-RU"/>
              </w:rPr>
              <w:t xml:space="preserve">6 </w:t>
            </w:r>
            <w:r w:rsidRPr="00FB2613">
              <w:rPr>
                <w:rFonts w:ascii="Arial" w:hAnsi="Arial" w:cs="Arial"/>
                <w:lang w:val="ru-RU"/>
              </w:rPr>
              <w:t>г.</w:t>
            </w:r>
          </w:p>
          <w:p w:rsidR="00FB2613" w:rsidRPr="00FB2613" w:rsidRDefault="00FB2613" w:rsidP="00FB261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FB2613" w:rsidRPr="00FB2613" w:rsidRDefault="00FB2613" w:rsidP="00FB2613">
            <w:pPr>
              <w:rPr>
                <w:rFonts w:ascii="Arial" w:hAnsi="Arial" w:cs="Arial"/>
                <w:b/>
                <w:lang w:val="ru-RU"/>
              </w:rPr>
            </w:pPr>
            <w:r w:rsidRPr="00FB2613">
              <w:rPr>
                <w:rFonts w:ascii="Arial" w:hAnsi="Arial" w:cs="Arial"/>
                <w:b/>
                <w:lang w:val="ru-RU"/>
              </w:rPr>
              <w:t>«СОГЛАСОВАНО»</w:t>
            </w:r>
          </w:p>
          <w:p w:rsidR="00FB2613" w:rsidRPr="00FB2613" w:rsidRDefault="00FB2613" w:rsidP="00FB2613">
            <w:pPr>
              <w:rPr>
                <w:rFonts w:ascii="Arial" w:hAnsi="Arial" w:cs="Arial"/>
                <w:lang w:val="ru-RU"/>
              </w:rPr>
            </w:pPr>
            <w:r w:rsidRPr="00FB2613">
              <w:rPr>
                <w:rFonts w:ascii="Arial" w:hAnsi="Arial" w:cs="Arial"/>
                <w:lang w:val="ru-RU"/>
              </w:rPr>
              <w:t>Подпись члена Президиума ФКСР, ответственного за развитие конного спорта в данном федеральном округе РФ</w:t>
            </w:r>
          </w:p>
          <w:p w:rsidR="00FB2613" w:rsidRPr="00FB2613" w:rsidRDefault="00FB2613" w:rsidP="00FB2613">
            <w:pPr>
              <w:rPr>
                <w:rFonts w:ascii="Arial" w:hAnsi="Arial" w:cs="Arial"/>
                <w:lang w:val="ru-RU"/>
              </w:rPr>
            </w:pPr>
          </w:p>
          <w:p w:rsidR="00FB2613" w:rsidRPr="00FB2613" w:rsidRDefault="00FB2613" w:rsidP="00FB2613">
            <w:pPr>
              <w:rPr>
                <w:rFonts w:ascii="Arial" w:hAnsi="Arial" w:cs="Arial"/>
                <w:lang w:val="ru-RU"/>
              </w:rPr>
            </w:pPr>
            <w:r w:rsidRPr="00FB2613">
              <w:rPr>
                <w:rFonts w:ascii="Arial" w:hAnsi="Arial" w:cs="Arial"/>
                <w:lang w:val="ru-RU"/>
              </w:rPr>
              <w:t>____</w:t>
            </w:r>
            <w:r w:rsidRPr="00FB2613">
              <w:rPr>
                <w:rFonts w:ascii="Arial" w:hAnsi="Arial" w:cs="Arial"/>
              </w:rPr>
              <w:t xml:space="preserve">___________ </w:t>
            </w:r>
            <w:r w:rsidRPr="00FB2613">
              <w:rPr>
                <w:rFonts w:ascii="Arial" w:hAnsi="Arial" w:cs="Arial"/>
                <w:lang w:val="ru-RU"/>
              </w:rPr>
              <w:t>/____________________/</w:t>
            </w:r>
          </w:p>
          <w:p w:rsidR="00FB2613" w:rsidRPr="00FB2613" w:rsidRDefault="00FB2613" w:rsidP="00FB2613">
            <w:pPr>
              <w:rPr>
                <w:rFonts w:ascii="Arial" w:hAnsi="Arial" w:cs="Arial"/>
              </w:rPr>
            </w:pPr>
            <w:r w:rsidRPr="00FB2613">
              <w:rPr>
                <w:rFonts w:ascii="Arial" w:hAnsi="Arial" w:cs="Arial"/>
              </w:rPr>
              <w:t>«____» _______________201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FB2613">
              <w:rPr>
                <w:rFonts w:ascii="Arial" w:hAnsi="Arial" w:cs="Arial"/>
              </w:rPr>
              <w:t>г.</w:t>
            </w:r>
          </w:p>
          <w:p w:rsidR="00FB2613" w:rsidRPr="00FB2613" w:rsidRDefault="00FB2613" w:rsidP="00FB2613">
            <w:pPr>
              <w:rPr>
                <w:rFonts w:ascii="Arial" w:hAnsi="Arial" w:cs="Arial"/>
              </w:rPr>
            </w:pPr>
          </w:p>
        </w:tc>
      </w:tr>
    </w:tbl>
    <w:p w:rsidR="00532C0A" w:rsidRPr="00254E72" w:rsidRDefault="009E63C4">
      <w:pPr>
        <w:rPr>
          <w:lang w:val="ru-RU"/>
        </w:rPr>
      </w:pPr>
    </w:p>
    <w:sectPr w:rsidR="00532C0A" w:rsidRPr="00254E72" w:rsidSect="00295E25">
      <w:headerReference w:type="default" r:id="rId7"/>
      <w:pgSz w:w="16838" w:h="11906" w:orient="landscape" w:code="9"/>
      <w:pgMar w:top="567" w:right="567" w:bottom="567" w:left="567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C4" w:rsidRDefault="009E63C4" w:rsidP="00254E72">
      <w:r>
        <w:separator/>
      </w:r>
    </w:p>
  </w:endnote>
  <w:endnote w:type="continuationSeparator" w:id="0">
    <w:p w:rsidR="009E63C4" w:rsidRDefault="009E63C4" w:rsidP="00254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C4" w:rsidRDefault="009E63C4" w:rsidP="00254E72">
      <w:r>
        <w:separator/>
      </w:r>
    </w:p>
  </w:footnote>
  <w:footnote w:type="continuationSeparator" w:id="0">
    <w:p w:rsidR="009E63C4" w:rsidRDefault="009E63C4" w:rsidP="00254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6C" w:rsidRPr="004111D3" w:rsidRDefault="001C41F1" w:rsidP="00295E25">
    <w:pPr>
      <w:pStyle w:val="a3"/>
      <w:tabs>
        <w:tab w:val="clear" w:pos="4536"/>
        <w:tab w:val="clear" w:pos="9072"/>
      </w:tabs>
      <w:ind w:left="3402" w:firstLine="567"/>
      <w:jc w:val="both"/>
      <w:rPr>
        <w:noProof/>
        <w:color w:val="808080"/>
        <w:lang w:val="ru-RU" w:eastAsia="ru-RU"/>
      </w:rPr>
    </w:pPr>
    <w:r w:rsidRPr="004111D3">
      <w:rPr>
        <w:rFonts w:ascii="Arial" w:hAnsi="Arial" w:cs="Arial"/>
        <w:color w:val="808080"/>
        <w:lang w:val="ru-RU"/>
      </w:rPr>
      <w:t xml:space="preserve">ФЕДЕРАЦИЯ КОННОГО СПОРТА РОСТОВСКОЙ ОБЛАСТИ    </w:t>
    </w:r>
    <w:r w:rsidRPr="004111D3">
      <w:rPr>
        <w:rFonts w:ascii="Arial" w:hAnsi="Arial" w:cs="Arial"/>
        <w:color w:val="808080"/>
        <w:lang w:val="ru-RU"/>
      </w:rPr>
      <w:tab/>
    </w:r>
    <w:r w:rsidRPr="004111D3">
      <w:rPr>
        <w:rFonts w:ascii="Arial" w:hAnsi="Arial" w:cs="Arial"/>
        <w:color w:val="808080"/>
        <w:lang w:val="ru-RU"/>
      </w:rPr>
      <w:tab/>
    </w:r>
    <w:r w:rsidRPr="004111D3">
      <w:rPr>
        <w:rFonts w:ascii="Arial" w:hAnsi="Arial" w:cs="Arial"/>
        <w:color w:val="808080"/>
        <w:lang w:val="ru-RU"/>
      </w:rPr>
      <w:tab/>
    </w:r>
    <w:r w:rsidRPr="004111D3">
      <w:rPr>
        <w:rFonts w:ascii="Arial" w:hAnsi="Arial" w:cs="Arial"/>
        <w:color w:val="808080"/>
        <w:lang w:val="ru-RU"/>
      </w:rPr>
      <w:tab/>
    </w:r>
    <w:r w:rsidRPr="004111D3">
      <w:rPr>
        <w:rFonts w:ascii="Arial" w:hAnsi="Arial" w:cs="Arial"/>
        <w:color w:val="808080"/>
        <w:lang w:val="ru-RU"/>
      </w:rPr>
      <w:tab/>
    </w:r>
    <w:r w:rsidR="00254E72">
      <w:rPr>
        <w:noProof/>
        <w:color w:val="808080"/>
        <w:lang w:val="ru-RU" w:eastAsia="ru-RU"/>
      </w:rPr>
      <w:drawing>
        <wp:inline distT="0" distB="0" distL="0" distR="0">
          <wp:extent cx="1047750" cy="1076325"/>
          <wp:effectExtent l="0" t="0" r="0" b="9525"/>
          <wp:docPr id="1" name="Рисунок 1" descr="Описание: -FSpoPsXW8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Описание: -FSpoPsXW8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E25" w:rsidRPr="004111D3" w:rsidRDefault="001C41F1" w:rsidP="00295E25">
    <w:pPr>
      <w:pStyle w:val="a3"/>
      <w:tabs>
        <w:tab w:val="clear" w:pos="4536"/>
        <w:tab w:val="clear" w:pos="9072"/>
      </w:tabs>
      <w:jc w:val="center"/>
      <w:rPr>
        <w:rFonts w:ascii="Arial" w:hAnsi="Arial" w:cs="Arial"/>
        <w:color w:val="808080"/>
        <w:lang w:val="ru-RU"/>
      </w:rPr>
    </w:pPr>
    <w:r w:rsidRPr="004111D3">
      <w:rPr>
        <w:rFonts w:ascii="Arial" w:hAnsi="Arial" w:cs="Arial"/>
        <w:color w:val="808080"/>
        <w:lang w:val="ru-RU"/>
      </w:rPr>
      <w:t>347763 Ростовская область, Целинский район, п. Вороново, ЗАО "Кировский конный завод", ул. С.М. Кирова, д.2</w:t>
    </w:r>
  </w:p>
  <w:p w:rsidR="003F236C" w:rsidRPr="004111D3" w:rsidRDefault="001C41F1" w:rsidP="00295E25">
    <w:pPr>
      <w:pStyle w:val="a3"/>
      <w:tabs>
        <w:tab w:val="clear" w:pos="4536"/>
        <w:tab w:val="clear" w:pos="9072"/>
      </w:tabs>
      <w:jc w:val="center"/>
      <w:rPr>
        <w:color w:val="808080"/>
        <w:lang w:val="ru-RU"/>
      </w:rPr>
    </w:pPr>
    <w:r w:rsidRPr="004111D3">
      <w:rPr>
        <w:b/>
        <w:bCs/>
        <w:color w:val="808080"/>
        <w:lang w:val="ru-RU"/>
      </w:rPr>
      <w:t>контакты:</w:t>
    </w:r>
    <w:r w:rsidRPr="004111D3">
      <w:rPr>
        <w:rFonts w:ascii="Arial" w:hAnsi="Arial" w:cs="Arial"/>
        <w:color w:val="808080"/>
        <w:lang w:val="ru-RU"/>
      </w:rPr>
      <w:t>  </w:t>
    </w:r>
    <w:r w:rsidRPr="004111D3">
      <w:rPr>
        <w:color w:val="808080"/>
        <w:lang w:val="ru-RU"/>
      </w:rPr>
      <w:t xml:space="preserve">+7 (928) 198 78 41; +7 (928) 611 23 50 </w:t>
    </w:r>
    <w:r w:rsidRPr="004111D3">
      <w:rPr>
        <w:b/>
        <w:bCs/>
        <w:color w:val="808080"/>
        <w:lang w:val="ru-RU"/>
      </w:rPr>
      <w:t>email</w:t>
    </w:r>
    <w:r w:rsidRPr="004111D3">
      <w:rPr>
        <w:rFonts w:ascii="Arial" w:hAnsi="Arial" w:cs="Arial"/>
        <w:color w:val="808080"/>
        <w:lang w:val="ru-RU"/>
      </w:rPr>
      <w:t>: </w:t>
    </w:r>
    <w:r w:rsidR="00FB2613">
      <w:rPr>
        <w:color w:val="808080"/>
        <w:lang w:val="en-US"/>
      </w:rPr>
      <w:t>rrsoo-</w:t>
    </w:r>
    <w:hyperlink r:id="rId2" w:tgtFrame="_blank" w:history="1">
      <w:r w:rsidRPr="004111D3">
        <w:rPr>
          <w:color w:val="808080"/>
          <w:lang w:val="ru-RU"/>
        </w:rPr>
        <w:t>fksro@mail.ru</w:t>
      </w:r>
    </w:hyperlink>
    <w:r w:rsidRPr="004111D3">
      <w:rPr>
        <w:rFonts w:ascii="Arial" w:hAnsi="Arial" w:cs="Arial"/>
        <w:color w:val="808080"/>
        <w:lang w:val="ru-RU"/>
      </w:rPr>
      <w:t> 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229"/>
    <w:multiLevelType w:val="hybridMultilevel"/>
    <w:tmpl w:val="A9909354"/>
    <w:lvl w:ilvl="0" w:tplc="57CC7D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E72"/>
    <w:rsid w:val="000F44E8"/>
    <w:rsid w:val="001561DA"/>
    <w:rsid w:val="00182D0A"/>
    <w:rsid w:val="001C41F1"/>
    <w:rsid w:val="002205A8"/>
    <w:rsid w:val="00254E72"/>
    <w:rsid w:val="00271FC1"/>
    <w:rsid w:val="00281704"/>
    <w:rsid w:val="003737CE"/>
    <w:rsid w:val="003C452D"/>
    <w:rsid w:val="006B6CC3"/>
    <w:rsid w:val="008018D1"/>
    <w:rsid w:val="009E63C4"/>
    <w:rsid w:val="00A45781"/>
    <w:rsid w:val="00A4656F"/>
    <w:rsid w:val="00DE0669"/>
    <w:rsid w:val="00DF08D6"/>
    <w:rsid w:val="00DF090A"/>
    <w:rsid w:val="00E11071"/>
    <w:rsid w:val="00EB3D2C"/>
    <w:rsid w:val="00FB2613"/>
    <w:rsid w:val="00FC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E7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54E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254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E72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footer"/>
    <w:basedOn w:val="a"/>
    <w:link w:val="a8"/>
    <w:uiPriority w:val="99"/>
    <w:unhideWhenUsed/>
    <w:rsid w:val="00254E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4E7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E7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54E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254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E72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footer"/>
    <w:basedOn w:val="a"/>
    <w:link w:val="a8"/>
    <w:uiPriority w:val="99"/>
    <w:unhideWhenUsed/>
    <w:rsid w:val="00254E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4E7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.mail.ru/compose/?mailto=mailto%3afksro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2016-11-28T15:03:00Z</cp:lastPrinted>
  <dcterms:created xsi:type="dcterms:W3CDTF">2018-01-18T12:52:00Z</dcterms:created>
  <dcterms:modified xsi:type="dcterms:W3CDTF">2018-01-18T12:52:00Z</dcterms:modified>
</cp:coreProperties>
</file>